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7897" w:rsidRPr="00877897" w:rsidRDefault="00877897" w:rsidP="000805D1">
      <w:pPr>
        <w:shd w:val="clear" w:color="auto" w:fill="FFFFFF"/>
        <w:spacing w:line="360" w:lineRule="auto"/>
        <w:jc w:val="center"/>
        <w:rPr>
          <w:sz w:val="28"/>
          <w:szCs w:val="28"/>
        </w:rPr>
      </w:pPr>
      <w:r w:rsidRPr="007A5166">
        <w:rPr>
          <w:sz w:val="28"/>
          <w:szCs w:val="28"/>
        </w:rPr>
        <w:t>Самоанализ</w:t>
      </w:r>
    </w:p>
    <w:p w:rsidR="000805D1" w:rsidRPr="007A5166" w:rsidRDefault="00877897" w:rsidP="000805D1">
      <w:pPr>
        <w:shd w:val="clear" w:color="auto" w:fill="FFFFFF"/>
        <w:spacing w:line="360" w:lineRule="auto"/>
        <w:jc w:val="center"/>
        <w:rPr>
          <w:sz w:val="28"/>
          <w:szCs w:val="28"/>
        </w:rPr>
      </w:pPr>
      <w:r w:rsidRPr="007A5166">
        <w:rPr>
          <w:sz w:val="28"/>
          <w:szCs w:val="28"/>
        </w:rPr>
        <w:t>урока р</w:t>
      </w:r>
      <w:r w:rsidR="007C319E" w:rsidRPr="007A5166">
        <w:rPr>
          <w:sz w:val="28"/>
          <w:szCs w:val="28"/>
        </w:rPr>
        <w:t>одного</w:t>
      </w:r>
      <w:r w:rsidR="007E1F14" w:rsidRPr="007A5166">
        <w:rPr>
          <w:sz w:val="28"/>
          <w:szCs w:val="28"/>
        </w:rPr>
        <w:t xml:space="preserve"> языка по теме «</w:t>
      </w:r>
      <w:r w:rsidR="001C2992">
        <w:rPr>
          <w:sz w:val="28"/>
          <w:szCs w:val="28"/>
        </w:rPr>
        <w:t>Исем</w:t>
      </w:r>
      <w:r w:rsidRPr="007A5166">
        <w:rPr>
          <w:sz w:val="28"/>
          <w:szCs w:val="28"/>
        </w:rPr>
        <w:t>»</w:t>
      </w:r>
      <w:r w:rsidR="001C2992">
        <w:rPr>
          <w:sz w:val="28"/>
          <w:szCs w:val="28"/>
        </w:rPr>
        <w:t xml:space="preserve"> («Имя существительное»)</w:t>
      </w:r>
      <w:r w:rsidRPr="007A5166">
        <w:rPr>
          <w:sz w:val="28"/>
          <w:szCs w:val="28"/>
        </w:rPr>
        <w:t xml:space="preserve"> в</w:t>
      </w:r>
      <w:r w:rsidR="007C319E" w:rsidRPr="007A5166">
        <w:rPr>
          <w:sz w:val="28"/>
          <w:szCs w:val="28"/>
        </w:rPr>
        <w:t>о</w:t>
      </w:r>
      <w:r w:rsidRPr="007A5166">
        <w:rPr>
          <w:sz w:val="28"/>
          <w:szCs w:val="28"/>
        </w:rPr>
        <w:t xml:space="preserve"> </w:t>
      </w:r>
      <w:r w:rsidR="007C319E" w:rsidRPr="007A5166">
        <w:rPr>
          <w:sz w:val="28"/>
          <w:szCs w:val="28"/>
        </w:rPr>
        <w:t>2</w:t>
      </w:r>
      <w:r w:rsidRPr="007A5166">
        <w:rPr>
          <w:sz w:val="28"/>
          <w:szCs w:val="28"/>
        </w:rPr>
        <w:t xml:space="preserve"> классе, разработанный и проведённый учителем начальных классов </w:t>
      </w:r>
    </w:p>
    <w:p w:rsidR="00877897" w:rsidRPr="00877897" w:rsidRDefault="007C319E" w:rsidP="000805D1">
      <w:pPr>
        <w:shd w:val="clear" w:color="auto" w:fill="FFFFFF"/>
        <w:spacing w:line="360" w:lineRule="auto"/>
        <w:jc w:val="center"/>
        <w:rPr>
          <w:sz w:val="28"/>
          <w:szCs w:val="28"/>
        </w:rPr>
      </w:pPr>
      <w:r w:rsidRPr="007A5166">
        <w:rPr>
          <w:sz w:val="28"/>
          <w:szCs w:val="28"/>
        </w:rPr>
        <w:t>Юрминской СОШ</w:t>
      </w:r>
      <w:r w:rsidR="000805D1" w:rsidRPr="007A5166">
        <w:rPr>
          <w:sz w:val="28"/>
          <w:szCs w:val="28"/>
        </w:rPr>
        <w:t xml:space="preserve"> </w:t>
      </w:r>
      <w:r w:rsidRPr="007A5166">
        <w:rPr>
          <w:sz w:val="28"/>
          <w:szCs w:val="28"/>
        </w:rPr>
        <w:t>Ахматчановой А.Б.</w:t>
      </w:r>
    </w:p>
    <w:p w:rsidR="00877897" w:rsidRPr="00877897" w:rsidRDefault="00877897" w:rsidP="007A5166">
      <w:pPr>
        <w:shd w:val="clear" w:color="auto" w:fill="FFFFFF"/>
        <w:spacing w:line="360" w:lineRule="auto"/>
        <w:ind w:firstLine="709"/>
        <w:jc w:val="both"/>
        <w:rPr>
          <w:sz w:val="28"/>
          <w:szCs w:val="28"/>
        </w:rPr>
      </w:pPr>
      <w:r w:rsidRPr="007A5166">
        <w:rPr>
          <w:b/>
          <w:bCs/>
          <w:sz w:val="28"/>
          <w:szCs w:val="28"/>
        </w:rPr>
        <w:t xml:space="preserve">Тип урока: </w:t>
      </w:r>
      <w:r w:rsidR="007C319E" w:rsidRPr="007A5166">
        <w:rPr>
          <w:b/>
          <w:bCs/>
          <w:sz w:val="28"/>
          <w:szCs w:val="28"/>
        </w:rPr>
        <w:t>изучение нового</w:t>
      </w:r>
      <w:r w:rsidRPr="007A5166">
        <w:rPr>
          <w:b/>
          <w:bCs/>
          <w:sz w:val="28"/>
          <w:szCs w:val="28"/>
        </w:rPr>
        <w:t xml:space="preserve"> материала.</w:t>
      </w:r>
    </w:p>
    <w:p w:rsidR="007C319E" w:rsidRPr="007A5166" w:rsidRDefault="007C319E" w:rsidP="007A5166">
      <w:pPr>
        <w:tabs>
          <w:tab w:val="left" w:pos="0"/>
        </w:tabs>
        <w:spacing w:line="360" w:lineRule="auto"/>
        <w:ind w:firstLine="709"/>
        <w:jc w:val="both"/>
        <w:rPr>
          <w:b/>
          <w:sz w:val="28"/>
          <w:szCs w:val="28"/>
          <w:lang w:val="tt-RU"/>
        </w:rPr>
      </w:pPr>
      <w:r w:rsidRPr="007A5166">
        <w:rPr>
          <w:b/>
          <w:sz w:val="28"/>
          <w:szCs w:val="28"/>
          <w:lang w:val="tt-RU"/>
        </w:rPr>
        <w:t xml:space="preserve">Дидактик максат: </w:t>
      </w:r>
    </w:p>
    <w:p w:rsidR="007C319E" w:rsidRPr="007A5166" w:rsidRDefault="007C319E" w:rsidP="007A5166">
      <w:pPr>
        <w:spacing w:line="360" w:lineRule="auto"/>
        <w:ind w:firstLine="709"/>
        <w:jc w:val="both"/>
        <w:rPr>
          <w:sz w:val="28"/>
          <w:szCs w:val="28"/>
          <w:lang w:val="tt-RU"/>
        </w:rPr>
      </w:pPr>
      <w:r w:rsidRPr="007A5166">
        <w:rPr>
          <w:sz w:val="28"/>
          <w:szCs w:val="28"/>
          <w:lang w:val="tt-RU"/>
        </w:rPr>
        <w:t>1.</w:t>
      </w:r>
      <w:r w:rsidRPr="007A5166">
        <w:rPr>
          <w:b/>
          <w:bCs/>
          <w:sz w:val="28"/>
          <w:szCs w:val="28"/>
          <w:lang w:val="tt-RU"/>
        </w:rPr>
        <w:t xml:space="preserve"> </w:t>
      </w:r>
      <w:r w:rsidRPr="007A5166">
        <w:rPr>
          <w:sz w:val="28"/>
          <w:szCs w:val="28"/>
          <w:lang w:val="tt-RU"/>
        </w:rPr>
        <w:t xml:space="preserve">Исем турында кыскача мәгълүмат бирү, белемнәрне гомумиләштерү, ныгыту. </w:t>
      </w:r>
    </w:p>
    <w:p w:rsidR="007C319E" w:rsidRPr="007A5166" w:rsidRDefault="007C319E" w:rsidP="007A5166">
      <w:pPr>
        <w:spacing w:line="360" w:lineRule="auto"/>
        <w:ind w:firstLine="709"/>
        <w:jc w:val="both"/>
        <w:rPr>
          <w:sz w:val="28"/>
          <w:szCs w:val="28"/>
          <w:lang w:val="tt-RU"/>
        </w:rPr>
      </w:pPr>
      <w:r w:rsidRPr="007A5166">
        <w:rPr>
          <w:sz w:val="28"/>
          <w:szCs w:val="28"/>
          <w:lang w:val="tt-RU"/>
        </w:rPr>
        <w:t>2. Рус теле белән татар теле арасындагы аерманы күрсәтү.</w:t>
      </w:r>
    </w:p>
    <w:p w:rsidR="007C319E" w:rsidRPr="007A5166" w:rsidRDefault="007C319E" w:rsidP="007A5166">
      <w:pPr>
        <w:spacing w:line="360" w:lineRule="auto"/>
        <w:ind w:firstLine="709"/>
        <w:jc w:val="both"/>
        <w:rPr>
          <w:sz w:val="28"/>
          <w:szCs w:val="28"/>
          <w:lang w:val="tt-RU"/>
        </w:rPr>
      </w:pPr>
      <w:r w:rsidRPr="007A5166">
        <w:rPr>
          <w:sz w:val="28"/>
          <w:szCs w:val="28"/>
          <w:lang w:val="tt-RU"/>
        </w:rPr>
        <w:t>3. Татар телен йөрәнүгә кызыксыну уяту.</w:t>
      </w:r>
    </w:p>
    <w:p w:rsidR="007C319E" w:rsidRPr="007A5166" w:rsidRDefault="007C319E" w:rsidP="007A5166">
      <w:pPr>
        <w:tabs>
          <w:tab w:val="left" w:pos="0"/>
        </w:tabs>
        <w:spacing w:line="360" w:lineRule="auto"/>
        <w:ind w:firstLine="709"/>
        <w:jc w:val="both"/>
        <w:rPr>
          <w:sz w:val="28"/>
          <w:szCs w:val="28"/>
          <w:lang w:val="tt-RU"/>
        </w:rPr>
      </w:pPr>
      <w:r w:rsidRPr="007A5166">
        <w:rPr>
          <w:b/>
          <w:sz w:val="28"/>
          <w:szCs w:val="28"/>
          <w:lang w:val="tt-RU"/>
        </w:rPr>
        <w:t xml:space="preserve">Үстерелешле максат: </w:t>
      </w:r>
      <w:r w:rsidRPr="007A5166">
        <w:rPr>
          <w:sz w:val="28"/>
          <w:szCs w:val="28"/>
          <w:lang w:val="tt-RU"/>
        </w:rPr>
        <w:t>хәтерне яхшырту, логик фикерләүне камилләштерү</w:t>
      </w:r>
    </w:p>
    <w:p w:rsidR="007C319E" w:rsidRPr="007A5166" w:rsidRDefault="007C319E" w:rsidP="007A5166">
      <w:pPr>
        <w:tabs>
          <w:tab w:val="left" w:pos="0"/>
        </w:tabs>
        <w:spacing w:line="360" w:lineRule="auto"/>
        <w:ind w:firstLine="709"/>
        <w:jc w:val="both"/>
        <w:rPr>
          <w:sz w:val="28"/>
          <w:szCs w:val="28"/>
          <w:lang w:val="tt-RU"/>
        </w:rPr>
      </w:pPr>
      <w:r w:rsidRPr="007A5166">
        <w:rPr>
          <w:b/>
          <w:sz w:val="28"/>
          <w:szCs w:val="28"/>
          <w:lang w:val="tt-RU"/>
        </w:rPr>
        <w:t>Тәрбияви максат:</w:t>
      </w:r>
      <w:r w:rsidRPr="007A5166">
        <w:rPr>
          <w:sz w:val="28"/>
          <w:szCs w:val="28"/>
          <w:lang w:val="tt-RU"/>
        </w:rPr>
        <w:t xml:space="preserve"> укучыларда туган телгә мәхәббәт тәрбияләү</w:t>
      </w:r>
    </w:p>
    <w:p w:rsidR="007C319E" w:rsidRPr="007A5166" w:rsidRDefault="007C319E" w:rsidP="007A5166">
      <w:pPr>
        <w:tabs>
          <w:tab w:val="left" w:pos="0"/>
        </w:tabs>
        <w:spacing w:line="360" w:lineRule="auto"/>
        <w:ind w:firstLine="709"/>
        <w:jc w:val="both"/>
        <w:rPr>
          <w:b/>
          <w:sz w:val="28"/>
          <w:szCs w:val="28"/>
          <w:lang w:val="tt-RU"/>
        </w:rPr>
      </w:pPr>
      <w:r w:rsidRPr="007A5166">
        <w:rPr>
          <w:b/>
          <w:sz w:val="28"/>
          <w:szCs w:val="28"/>
          <w:lang w:val="tt-RU"/>
        </w:rPr>
        <w:t>Предмет нәтиҗәләре</w:t>
      </w:r>
      <w:r w:rsidRPr="007A5166">
        <w:rPr>
          <w:sz w:val="28"/>
          <w:szCs w:val="28"/>
          <w:lang w:val="tt-RU"/>
        </w:rPr>
        <w:t>: исем турында кагыйдә әйтә белү,истә калдыру.</w:t>
      </w:r>
      <w:r w:rsidRPr="007A5166">
        <w:rPr>
          <w:b/>
          <w:sz w:val="28"/>
          <w:szCs w:val="28"/>
          <w:lang w:val="tt-RU"/>
        </w:rPr>
        <w:t xml:space="preserve"> </w:t>
      </w:r>
    </w:p>
    <w:p w:rsidR="007C319E" w:rsidRPr="007A5166" w:rsidRDefault="007C319E" w:rsidP="007A5166">
      <w:pPr>
        <w:tabs>
          <w:tab w:val="left" w:pos="0"/>
        </w:tabs>
        <w:spacing w:line="360" w:lineRule="auto"/>
        <w:ind w:firstLine="709"/>
        <w:jc w:val="both"/>
        <w:rPr>
          <w:sz w:val="28"/>
          <w:szCs w:val="28"/>
          <w:lang w:val="tt-RU"/>
        </w:rPr>
      </w:pPr>
      <w:r w:rsidRPr="007A5166">
        <w:rPr>
          <w:b/>
          <w:sz w:val="28"/>
          <w:szCs w:val="28"/>
          <w:lang w:val="tt-RU"/>
        </w:rPr>
        <w:t>Метапредмет нәтиҗәләр:</w:t>
      </w:r>
    </w:p>
    <w:p w:rsidR="007C319E" w:rsidRPr="007A5166" w:rsidRDefault="007C319E" w:rsidP="007A5166">
      <w:pPr>
        <w:tabs>
          <w:tab w:val="left" w:pos="0"/>
        </w:tabs>
        <w:spacing w:line="360" w:lineRule="auto"/>
        <w:ind w:firstLine="709"/>
        <w:jc w:val="both"/>
        <w:rPr>
          <w:sz w:val="28"/>
          <w:szCs w:val="28"/>
          <w:lang w:val="tt-RU"/>
        </w:rPr>
      </w:pPr>
      <w:r w:rsidRPr="007A5166">
        <w:rPr>
          <w:sz w:val="28"/>
          <w:szCs w:val="28"/>
          <w:lang w:val="tt-RU"/>
        </w:rPr>
        <w:t>Регулятив универсаль уку гамәлләре: укытучы ярдәме белән бурычларны билгели белү,укытучының күрсәтмәләрен аңлап үти белү.</w:t>
      </w:r>
    </w:p>
    <w:p w:rsidR="007C319E" w:rsidRPr="007A5166" w:rsidRDefault="007C319E" w:rsidP="007A5166">
      <w:pPr>
        <w:tabs>
          <w:tab w:val="left" w:pos="0"/>
        </w:tabs>
        <w:spacing w:line="360" w:lineRule="auto"/>
        <w:ind w:firstLine="709"/>
        <w:jc w:val="both"/>
        <w:rPr>
          <w:sz w:val="28"/>
          <w:szCs w:val="28"/>
          <w:lang w:val="tt-RU"/>
        </w:rPr>
      </w:pPr>
      <w:r w:rsidRPr="007A5166">
        <w:rPr>
          <w:sz w:val="28"/>
          <w:szCs w:val="28"/>
          <w:lang w:val="tt-RU"/>
        </w:rPr>
        <w:t>Танып белү универсаль уку гамәлләре: фикерләрне логик чылбырга салу,классификацияләү өчен уртак билгеләрне билгеләү.</w:t>
      </w:r>
    </w:p>
    <w:p w:rsidR="007C319E" w:rsidRPr="007A5166" w:rsidRDefault="007C319E" w:rsidP="007A5166">
      <w:pPr>
        <w:tabs>
          <w:tab w:val="left" w:pos="0"/>
        </w:tabs>
        <w:spacing w:line="360" w:lineRule="auto"/>
        <w:ind w:firstLine="709"/>
        <w:jc w:val="both"/>
        <w:rPr>
          <w:sz w:val="28"/>
          <w:szCs w:val="28"/>
          <w:lang w:val="tt-RU"/>
        </w:rPr>
      </w:pPr>
      <w:r w:rsidRPr="007A5166">
        <w:rPr>
          <w:sz w:val="28"/>
          <w:szCs w:val="28"/>
          <w:lang w:val="tt-RU"/>
        </w:rPr>
        <w:t>Коммуникатив универсаль уку гамәлләре: әңгәмәдәшеңнең фикерен тыңлый белү,аралашу күнекмәләрен формалаштыру.</w:t>
      </w:r>
    </w:p>
    <w:p w:rsidR="007C319E" w:rsidRPr="007A5166" w:rsidRDefault="007C319E" w:rsidP="007A5166">
      <w:pPr>
        <w:tabs>
          <w:tab w:val="left" w:pos="0"/>
        </w:tabs>
        <w:spacing w:line="360" w:lineRule="auto"/>
        <w:ind w:firstLine="709"/>
        <w:jc w:val="both"/>
        <w:rPr>
          <w:sz w:val="28"/>
          <w:szCs w:val="28"/>
          <w:lang w:val="tt-RU"/>
        </w:rPr>
      </w:pPr>
      <w:r w:rsidRPr="007A5166">
        <w:rPr>
          <w:b/>
          <w:sz w:val="28"/>
          <w:szCs w:val="28"/>
          <w:lang w:val="tt-RU"/>
        </w:rPr>
        <w:t xml:space="preserve">Җиһазлау: </w:t>
      </w:r>
      <w:r w:rsidRPr="007A5166">
        <w:rPr>
          <w:sz w:val="28"/>
          <w:szCs w:val="28"/>
          <w:lang w:val="tt-RU"/>
        </w:rPr>
        <w:t>ноутбук һәм экран; презентация “Исем”; рәсемнәр: сыер, укытучы, врач, әби, китап, кояш, агач, укучы; таблица, сүзлэр.</w:t>
      </w:r>
    </w:p>
    <w:p w:rsidR="00877897" w:rsidRPr="00877897" w:rsidRDefault="00877897" w:rsidP="007A5166">
      <w:pPr>
        <w:shd w:val="clear" w:color="auto" w:fill="FFFFFF"/>
        <w:spacing w:line="360" w:lineRule="auto"/>
        <w:ind w:firstLine="709"/>
        <w:jc w:val="both"/>
        <w:rPr>
          <w:sz w:val="28"/>
          <w:szCs w:val="28"/>
        </w:rPr>
      </w:pPr>
      <w:r w:rsidRPr="007A5166">
        <w:rPr>
          <w:b/>
          <w:bCs/>
          <w:sz w:val="28"/>
          <w:szCs w:val="28"/>
        </w:rPr>
        <w:t>Методы:</w:t>
      </w:r>
      <w:r w:rsidR="007C319E" w:rsidRPr="007A5166">
        <w:rPr>
          <w:sz w:val="28"/>
          <w:szCs w:val="28"/>
        </w:rPr>
        <w:t xml:space="preserve"> </w:t>
      </w:r>
      <w:r w:rsidRPr="007A5166">
        <w:rPr>
          <w:sz w:val="28"/>
          <w:szCs w:val="28"/>
        </w:rPr>
        <w:t>проблемный, частично – поисковый, наглядный.</w:t>
      </w:r>
    </w:p>
    <w:p w:rsidR="00877897" w:rsidRPr="00877897" w:rsidRDefault="00877897" w:rsidP="007A5166">
      <w:pPr>
        <w:shd w:val="clear" w:color="auto" w:fill="FFFFFF"/>
        <w:spacing w:line="360" w:lineRule="auto"/>
        <w:ind w:firstLine="709"/>
        <w:jc w:val="both"/>
        <w:rPr>
          <w:sz w:val="28"/>
          <w:szCs w:val="28"/>
        </w:rPr>
      </w:pPr>
      <w:r w:rsidRPr="007A5166">
        <w:rPr>
          <w:b/>
          <w:bCs/>
          <w:sz w:val="28"/>
          <w:szCs w:val="28"/>
        </w:rPr>
        <w:t>Формы:</w:t>
      </w:r>
      <w:r w:rsidR="007C319E" w:rsidRPr="007A5166">
        <w:rPr>
          <w:b/>
          <w:bCs/>
          <w:sz w:val="28"/>
          <w:szCs w:val="28"/>
        </w:rPr>
        <w:t xml:space="preserve"> </w:t>
      </w:r>
      <w:r w:rsidRPr="007A5166">
        <w:rPr>
          <w:sz w:val="28"/>
          <w:szCs w:val="28"/>
        </w:rPr>
        <w:t>фронтальная, индивидуальная, групповая.</w:t>
      </w:r>
    </w:p>
    <w:p w:rsidR="00877897" w:rsidRPr="00877897" w:rsidRDefault="00877897" w:rsidP="007A5166">
      <w:pPr>
        <w:shd w:val="clear" w:color="auto" w:fill="FFFFFF"/>
        <w:tabs>
          <w:tab w:val="left" w:pos="0"/>
        </w:tabs>
        <w:spacing w:line="360" w:lineRule="auto"/>
        <w:ind w:firstLine="709"/>
        <w:jc w:val="both"/>
        <w:rPr>
          <w:sz w:val="28"/>
          <w:szCs w:val="28"/>
        </w:rPr>
      </w:pPr>
      <w:r w:rsidRPr="007A5166">
        <w:rPr>
          <w:sz w:val="28"/>
          <w:szCs w:val="28"/>
        </w:rPr>
        <w:t>Исходя из целей и задач урока был сп</w:t>
      </w:r>
      <w:r w:rsidR="007C319E" w:rsidRPr="007A5166">
        <w:rPr>
          <w:sz w:val="28"/>
          <w:szCs w:val="28"/>
        </w:rPr>
        <w:t>ланирован тип урока</w:t>
      </w:r>
      <w:r w:rsidR="00832745">
        <w:rPr>
          <w:sz w:val="28"/>
          <w:szCs w:val="28"/>
        </w:rPr>
        <w:t xml:space="preserve"> </w:t>
      </w:r>
      <w:r w:rsidR="007C319E" w:rsidRPr="007A5166">
        <w:rPr>
          <w:sz w:val="28"/>
          <w:szCs w:val="28"/>
        </w:rPr>
        <w:t>- изучение нового материала</w:t>
      </w:r>
      <w:r w:rsidRPr="007A5166">
        <w:rPr>
          <w:sz w:val="28"/>
          <w:szCs w:val="28"/>
        </w:rPr>
        <w:t xml:space="preserve">. </w:t>
      </w:r>
    </w:p>
    <w:p w:rsidR="007E1F14" w:rsidRPr="007A5166" w:rsidRDefault="00877897" w:rsidP="007A5166">
      <w:pPr>
        <w:shd w:val="clear" w:color="auto" w:fill="FFFFFF"/>
        <w:tabs>
          <w:tab w:val="left" w:pos="0"/>
        </w:tabs>
        <w:spacing w:line="360" w:lineRule="auto"/>
        <w:ind w:firstLine="709"/>
        <w:jc w:val="both"/>
        <w:rPr>
          <w:sz w:val="28"/>
          <w:szCs w:val="28"/>
        </w:rPr>
      </w:pPr>
      <w:r w:rsidRPr="007A5166">
        <w:rPr>
          <w:sz w:val="28"/>
          <w:szCs w:val="28"/>
        </w:rPr>
        <w:t>При разработке данного урока мною учитывались возрастные особе</w:t>
      </w:r>
      <w:r w:rsidR="007C319E" w:rsidRPr="007A5166">
        <w:rPr>
          <w:sz w:val="28"/>
          <w:szCs w:val="28"/>
        </w:rPr>
        <w:t xml:space="preserve">нности детей младших классов и </w:t>
      </w:r>
      <w:r w:rsidRPr="007A5166">
        <w:rPr>
          <w:sz w:val="28"/>
          <w:szCs w:val="28"/>
        </w:rPr>
        <w:t>реальные возможности учеников моего класса: это средняя работоспособность</w:t>
      </w:r>
      <w:r w:rsidR="007E1F14" w:rsidRPr="007A5166">
        <w:rPr>
          <w:sz w:val="28"/>
          <w:szCs w:val="28"/>
        </w:rPr>
        <w:t>.</w:t>
      </w:r>
    </w:p>
    <w:p w:rsidR="00877897" w:rsidRPr="00877897" w:rsidRDefault="00877897" w:rsidP="007A5166">
      <w:pPr>
        <w:shd w:val="clear" w:color="auto" w:fill="FFFFFF"/>
        <w:tabs>
          <w:tab w:val="left" w:pos="0"/>
        </w:tabs>
        <w:spacing w:line="360" w:lineRule="auto"/>
        <w:ind w:firstLine="709"/>
        <w:jc w:val="both"/>
        <w:rPr>
          <w:sz w:val="28"/>
          <w:szCs w:val="28"/>
        </w:rPr>
      </w:pPr>
      <w:r w:rsidRPr="007A5166">
        <w:rPr>
          <w:sz w:val="28"/>
          <w:szCs w:val="28"/>
        </w:rPr>
        <w:t>У</w:t>
      </w:r>
      <w:r w:rsidR="007E1F14" w:rsidRPr="007A5166">
        <w:rPr>
          <w:sz w:val="28"/>
          <w:szCs w:val="28"/>
        </w:rPr>
        <w:t xml:space="preserve">рок опирался на знания, умения </w:t>
      </w:r>
      <w:r w:rsidRPr="007A5166">
        <w:rPr>
          <w:sz w:val="28"/>
          <w:szCs w:val="28"/>
        </w:rPr>
        <w:t>учеников, полученные ранее.</w:t>
      </w:r>
    </w:p>
    <w:p w:rsidR="007E1F14" w:rsidRPr="007A5166" w:rsidRDefault="00877897" w:rsidP="007A5166">
      <w:pPr>
        <w:shd w:val="clear" w:color="auto" w:fill="FFFFFF"/>
        <w:tabs>
          <w:tab w:val="left" w:pos="0"/>
        </w:tabs>
        <w:spacing w:line="360" w:lineRule="auto"/>
        <w:ind w:firstLine="709"/>
        <w:jc w:val="both"/>
        <w:rPr>
          <w:sz w:val="28"/>
          <w:szCs w:val="28"/>
        </w:rPr>
      </w:pPr>
      <w:r w:rsidRPr="007A5166">
        <w:rPr>
          <w:sz w:val="28"/>
          <w:szCs w:val="28"/>
        </w:rPr>
        <w:lastRenderedPageBreak/>
        <w:t>Организационный момент включал в себя эмоциональный настрой. Дети самостоятельно определили тему и цель урока.</w:t>
      </w:r>
    </w:p>
    <w:p w:rsidR="00877897" w:rsidRPr="00877897" w:rsidRDefault="00877897" w:rsidP="007A5166">
      <w:pPr>
        <w:shd w:val="clear" w:color="auto" w:fill="FFFFFF"/>
        <w:tabs>
          <w:tab w:val="left" w:pos="0"/>
        </w:tabs>
        <w:spacing w:line="360" w:lineRule="auto"/>
        <w:ind w:firstLine="709"/>
        <w:jc w:val="both"/>
        <w:rPr>
          <w:sz w:val="28"/>
          <w:szCs w:val="28"/>
        </w:rPr>
      </w:pPr>
      <w:r w:rsidRPr="007A5166">
        <w:rPr>
          <w:sz w:val="28"/>
          <w:szCs w:val="28"/>
        </w:rPr>
        <w:t>Проверка выполненных работ проводилась коллективно, что даёт возможность всем детям повторить</w:t>
      </w:r>
      <w:r w:rsidR="007E1F14" w:rsidRPr="007A5166">
        <w:rPr>
          <w:sz w:val="28"/>
          <w:szCs w:val="28"/>
        </w:rPr>
        <w:t xml:space="preserve"> изученное. </w:t>
      </w:r>
      <w:r w:rsidRPr="007A5166">
        <w:rPr>
          <w:sz w:val="28"/>
          <w:szCs w:val="28"/>
        </w:rPr>
        <w:t>Осуществлялась связь с жизнью и другими предметами.</w:t>
      </w:r>
    </w:p>
    <w:p w:rsidR="00877897" w:rsidRPr="00877897" w:rsidRDefault="00877897" w:rsidP="007A5166">
      <w:pPr>
        <w:shd w:val="clear" w:color="auto" w:fill="FFFFFF"/>
        <w:tabs>
          <w:tab w:val="left" w:pos="0"/>
        </w:tabs>
        <w:spacing w:line="360" w:lineRule="auto"/>
        <w:ind w:firstLine="709"/>
        <w:jc w:val="both"/>
        <w:rPr>
          <w:sz w:val="28"/>
          <w:szCs w:val="28"/>
        </w:rPr>
      </w:pPr>
      <w:r w:rsidRPr="007A5166">
        <w:rPr>
          <w:sz w:val="28"/>
          <w:szCs w:val="28"/>
        </w:rPr>
        <w:t>На уроке реализованы следующие принципы:</w:t>
      </w:r>
    </w:p>
    <w:p w:rsidR="00877897" w:rsidRPr="00877897" w:rsidRDefault="007E1F14" w:rsidP="007A5166">
      <w:pPr>
        <w:shd w:val="clear" w:color="auto" w:fill="FFFFFF"/>
        <w:tabs>
          <w:tab w:val="left" w:pos="0"/>
        </w:tabs>
        <w:spacing w:line="360" w:lineRule="auto"/>
        <w:ind w:firstLine="709"/>
        <w:jc w:val="both"/>
        <w:rPr>
          <w:sz w:val="28"/>
          <w:szCs w:val="28"/>
        </w:rPr>
      </w:pPr>
      <w:r w:rsidRPr="007A5166">
        <w:rPr>
          <w:sz w:val="28"/>
          <w:szCs w:val="28"/>
        </w:rPr>
        <w:t>1. принцип адаптивности (</w:t>
      </w:r>
      <w:r w:rsidR="00877897" w:rsidRPr="007A5166">
        <w:rPr>
          <w:sz w:val="28"/>
          <w:szCs w:val="28"/>
        </w:rPr>
        <w:t>каждый ребёнок работал на своём уровне сложности, в зоне своего развития</w:t>
      </w:r>
      <w:r w:rsidR="006F4C83">
        <w:rPr>
          <w:sz w:val="28"/>
          <w:szCs w:val="28"/>
        </w:rPr>
        <w:t xml:space="preserve"> </w:t>
      </w:r>
      <w:r w:rsidR="00877897" w:rsidRPr="007A5166">
        <w:rPr>
          <w:sz w:val="28"/>
          <w:szCs w:val="28"/>
        </w:rPr>
        <w:t>-</w:t>
      </w:r>
      <w:r w:rsidR="006F4C83">
        <w:rPr>
          <w:sz w:val="28"/>
          <w:szCs w:val="28"/>
        </w:rPr>
        <w:t xml:space="preserve"> </w:t>
      </w:r>
      <w:r w:rsidR="00877897" w:rsidRPr="007A5166">
        <w:rPr>
          <w:sz w:val="28"/>
          <w:szCs w:val="28"/>
        </w:rPr>
        <w:t>дифференцированные задания, работа в группах, работа в парах.)</w:t>
      </w:r>
    </w:p>
    <w:p w:rsidR="00877897" w:rsidRPr="00877897" w:rsidRDefault="00877897" w:rsidP="007A5166">
      <w:pPr>
        <w:shd w:val="clear" w:color="auto" w:fill="FFFFFF"/>
        <w:tabs>
          <w:tab w:val="left" w:pos="0"/>
        </w:tabs>
        <w:spacing w:line="360" w:lineRule="auto"/>
        <w:ind w:firstLine="709"/>
        <w:jc w:val="both"/>
        <w:rPr>
          <w:sz w:val="28"/>
          <w:szCs w:val="28"/>
        </w:rPr>
      </w:pPr>
      <w:r w:rsidRPr="007A5166">
        <w:rPr>
          <w:sz w:val="28"/>
          <w:szCs w:val="28"/>
        </w:rPr>
        <w:t>2. принцип развития реализовывался на разных этапах урока (содержание материала подобрано на «сильного» и «среднего» учеников.</w:t>
      </w:r>
    </w:p>
    <w:p w:rsidR="007E1F14" w:rsidRPr="007A5166" w:rsidRDefault="00877897" w:rsidP="007A5166">
      <w:pPr>
        <w:shd w:val="clear" w:color="auto" w:fill="FFFFFF"/>
        <w:tabs>
          <w:tab w:val="left" w:pos="0"/>
        </w:tabs>
        <w:spacing w:line="360" w:lineRule="auto"/>
        <w:ind w:firstLine="709"/>
        <w:jc w:val="both"/>
        <w:rPr>
          <w:sz w:val="28"/>
          <w:szCs w:val="28"/>
        </w:rPr>
      </w:pPr>
      <w:r w:rsidRPr="007A5166">
        <w:rPr>
          <w:sz w:val="28"/>
          <w:szCs w:val="28"/>
        </w:rPr>
        <w:t>3. принцип целос</w:t>
      </w:r>
      <w:r w:rsidR="007E1F14" w:rsidRPr="007A5166">
        <w:rPr>
          <w:sz w:val="28"/>
          <w:szCs w:val="28"/>
        </w:rPr>
        <w:t>тности содержания образования.</w:t>
      </w:r>
    </w:p>
    <w:p w:rsidR="00877897" w:rsidRPr="00877897" w:rsidRDefault="00877897" w:rsidP="007A5166">
      <w:pPr>
        <w:shd w:val="clear" w:color="auto" w:fill="FFFFFF"/>
        <w:tabs>
          <w:tab w:val="left" w:pos="0"/>
        </w:tabs>
        <w:spacing w:line="360" w:lineRule="auto"/>
        <w:ind w:firstLine="709"/>
        <w:jc w:val="both"/>
        <w:rPr>
          <w:sz w:val="28"/>
          <w:szCs w:val="28"/>
        </w:rPr>
      </w:pPr>
      <w:r w:rsidRPr="007A5166">
        <w:rPr>
          <w:sz w:val="28"/>
          <w:szCs w:val="28"/>
        </w:rPr>
        <w:t>4. принцип ориентированной функции знаний (ученики осознавали необходимость приобретённого знания).</w:t>
      </w:r>
    </w:p>
    <w:p w:rsidR="00877897" w:rsidRPr="00877897" w:rsidRDefault="00877897" w:rsidP="007A5166">
      <w:pPr>
        <w:shd w:val="clear" w:color="auto" w:fill="FFFFFF"/>
        <w:tabs>
          <w:tab w:val="left" w:pos="0"/>
        </w:tabs>
        <w:spacing w:line="360" w:lineRule="auto"/>
        <w:ind w:firstLine="709"/>
        <w:jc w:val="both"/>
        <w:rPr>
          <w:sz w:val="28"/>
          <w:szCs w:val="28"/>
        </w:rPr>
      </w:pPr>
      <w:r w:rsidRPr="007A5166">
        <w:rPr>
          <w:sz w:val="28"/>
          <w:szCs w:val="28"/>
        </w:rPr>
        <w:t>5. принцип психологической комфортности (учителем создана атмосфера творчества и доверия.)</w:t>
      </w:r>
    </w:p>
    <w:p w:rsidR="00877897" w:rsidRPr="00877897" w:rsidRDefault="007E1F14" w:rsidP="007A5166">
      <w:pPr>
        <w:shd w:val="clear" w:color="auto" w:fill="FFFFFF"/>
        <w:tabs>
          <w:tab w:val="left" w:pos="0"/>
        </w:tabs>
        <w:spacing w:line="360" w:lineRule="auto"/>
        <w:ind w:firstLine="709"/>
        <w:jc w:val="both"/>
        <w:rPr>
          <w:sz w:val="28"/>
          <w:szCs w:val="28"/>
        </w:rPr>
      </w:pPr>
      <w:r w:rsidRPr="007A5166">
        <w:rPr>
          <w:sz w:val="28"/>
          <w:szCs w:val="28"/>
        </w:rPr>
        <w:t xml:space="preserve">Здоровьесберегающий аспект: </w:t>
      </w:r>
      <w:r w:rsidR="00877897" w:rsidRPr="007A5166">
        <w:rPr>
          <w:sz w:val="28"/>
          <w:szCs w:val="28"/>
        </w:rPr>
        <w:t>высокая работоспособность обеспечивалась сменой видов деятельности, применением з</w:t>
      </w:r>
      <w:r w:rsidRPr="007A5166">
        <w:rPr>
          <w:sz w:val="28"/>
          <w:szCs w:val="28"/>
        </w:rPr>
        <w:t>доровьесберегающих технологий (</w:t>
      </w:r>
      <w:r w:rsidR="00877897" w:rsidRPr="007A5166">
        <w:rPr>
          <w:sz w:val="28"/>
          <w:szCs w:val="28"/>
        </w:rPr>
        <w:t>вначале урока выполняется упражнение «Разогреем пальчики»- активизирует все системы организма. Упражнение для глаз по схеме «зрительно-двигательных траекторий», музыкальная физминутка, организация обучения в режиме «динамических поз». Дети переводились из положения «сидя» в положение «стоя». Главным здесь являлось не столько длительность стояния, сколько сам факт смены поз. Хорошая психологическая атмосфера поддерживалась самими формами групповой и парной работы, т.к. снималась тревожность, мнительность, нерешительность, в результате общение на уроке было продуктивным и качественным. За счёт применения разных вариантов заданий, с разным уровнем нагрузки на органы зрения, слуха, моторику, введения здоровьесберегающих технологий было обеспечено рациональное использование времени. Предупреждалась перегрузка школьников.</w:t>
      </w:r>
    </w:p>
    <w:p w:rsidR="007E1F14" w:rsidRPr="007A5166" w:rsidRDefault="00715211" w:rsidP="007A5166">
      <w:pPr>
        <w:tabs>
          <w:tab w:val="left" w:pos="0"/>
        </w:tabs>
        <w:spacing w:line="360" w:lineRule="auto"/>
        <w:ind w:firstLine="709"/>
        <w:jc w:val="both"/>
        <w:rPr>
          <w:sz w:val="28"/>
          <w:szCs w:val="28"/>
        </w:rPr>
      </w:pPr>
      <w:r w:rsidRPr="007A5166">
        <w:rPr>
          <w:sz w:val="28"/>
          <w:szCs w:val="28"/>
        </w:rPr>
        <w:lastRenderedPageBreak/>
        <w:t>Способы взаимодействия продуманы с учетом индивидуальных способностей учащихся и их интересов. При подготовке к уроку мною были учтены и возрастные особенности:</w:t>
      </w:r>
    </w:p>
    <w:p w:rsidR="007E1F14" w:rsidRPr="007A5166" w:rsidRDefault="00715211" w:rsidP="007A5166">
      <w:pPr>
        <w:tabs>
          <w:tab w:val="left" w:pos="0"/>
        </w:tabs>
        <w:spacing w:line="360" w:lineRule="auto"/>
        <w:ind w:firstLine="709"/>
        <w:jc w:val="both"/>
        <w:rPr>
          <w:sz w:val="28"/>
          <w:szCs w:val="28"/>
        </w:rPr>
      </w:pPr>
      <w:r w:rsidRPr="007A5166">
        <w:rPr>
          <w:sz w:val="28"/>
          <w:szCs w:val="28"/>
        </w:rPr>
        <w:t>Учитывались психологические особенности детей: визуалы, кинестетики, аудиалы и рекомендации психолога.</w:t>
      </w:r>
      <w:r w:rsidR="007E1F14" w:rsidRPr="007A5166">
        <w:rPr>
          <w:sz w:val="28"/>
          <w:szCs w:val="28"/>
        </w:rPr>
        <w:t xml:space="preserve"> </w:t>
      </w:r>
      <w:r w:rsidRPr="007A5166">
        <w:rPr>
          <w:sz w:val="28"/>
          <w:szCs w:val="28"/>
        </w:rPr>
        <w:t>Контроль усвоения знаний, умений и навыков учащихся осуществлялся на всех этапах урока методами само- и взаимоконтроля учащихся и корректного контроля за само- и взаимоконтролем учащихся со стороны учителя.</w:t>
      </w:r>
    </w:p>
    <w:p w:rsidR="002D26CE" w:rsidRPr="007A5166" w:rsidRDefault="00715211" w:rsidP="007A5166">
      <w:pPr>
        <w:tabs>
          <w:tab w:val="left" w:pos="0"/>
        </w:tabs>
        <w:spacing w:line="360" w:lineRule="auto"/>
        <w:ind w:firstLine="709"/>
        <w:jc w:val="both"/>
        <w:rPr>
          <w:sz w:val="28"/>
          <w:szCs w:val="28"/>
        </w:rPr>
      </w:pPr>
      <w:r w:rsidRPr="007A5166">
        <w:rPr>
          <w:sz w:val="28"/>
          <w:szCs w:val="28"/>
        </w:rPr>
        <w:t>Урок прошёл в темпоритме, необходимом для оптимальной организации активной познавательной деятельности учащихся. Домашнее задание дается на базовом и повышенном уровнях</w:t>
      </w:r>
      <w:r w:rsidR="002D26CE" w:rsidRPr="007A5166">
        <w:rPr>
          <w:sz w:val="28"/>
          <w:szCs w:val="28"/>
        </w:rPr>
        <w:t xml:space="preserve">. </w:t>
      </w:r>
      <w:r w:rsidRPr="007A5166">
        <w:rPr>
          <w:sz w:val="28"/>
          <w:szCs w:val="28"/>
        </w:rPr>
        <w:t xml:space="preserve">Психологическая атмосфера на уроке должна отличаться дружественностью, оптимизмом и равенством как учащихся между собой, так и между учащимися и учителем. </w:t>
      </w:r>
    </w:p>
    <w:p w:rsidR="00877897" w:rsidRPr="007A5166" w:rsidRDefault="00715211" w:rsidP="007A5166">
      <w:pPr>
        <w:tabs>
          <w:tab w:val="left" w:pos="0"/>
        </w:tabs>
        <w:spacing w:line="360" w:lineRule="auto"/>
        <w:ind w:firstLine="709"/>
        <w:jc w:val="both"/>
        <w:rPr>
          <w:sz w:val="28"/>
          <w:szCs w:val="28"/>
        </w:rPr>
      </w:pPr>
      <w:r w:rsidRPr="007A5166">
        <w:rPr>
          <w:sz w:val="28"/>
          <w:szCs w:val="28"/>
        </w:rPr>
        <w:t>Результаты урока. Поставленные задачи и план урока удалось реализовать. Программный материал урока учащимися усвоен в полном объеме.</w:t>
      </w:r>
    </w:p>
    <w:p w:rsidR="000D5B69" w:rsidRPr="007A5166" w:rsidRDefault="000D5B69" w:rsidP="007A5166">
      <w:pPr>
        <w:pStyle w:val="a3"/>
        <w:spacing w:before="0" w:beforeAutospacing="0" w:after="0" w:afterAutospacing="0" w:line="360" w:lineRule="auto"/>
        <w:ind w:firstLine="709"/>
        <w:jc w:val="both"/>
        <w:textAlignment w:val="baseline"/>
        <w:rPr>
          <w:sz w:val="28"/>
          <w:szCs w:val="28"/>
        </w:rPr>
      </w:pPr>
      <w:r w:rsidRPr="007A5166">
        <w:rPr>
          <w:sz w:val="28"/>
          <w:szCs w:val="28"/>
        </w:rPr>
        <w:t>Сегодня школа нацелена на достижение нового, современного качества образования, на решение жизненно важных задач и проблем. Чтобы их реализовать, у меня возникла необходимость изучить и использовать в своей педагогической деятельности технологию развития критического мышления.</w:t>
      </w:r>
    </w:p>
    <w:p w:rsidR="000D5B69" w:rsidRPr="007A5166" w:rsidRDefault="000D5B69" w:rsidP="007A5166">
      <w:pPr>
        <w:pStyle w:val="a3"/>
        <w:spacing w:before="0" w:beforeAutospacing="0" w:after="0" w:afterAutospacing="0" w:line="360" w:lineRule="auto"/>
        <w:ind w:firstLine="709"/>
        <w:jc w:val="both"/>
        <w:textAlignment w:val="baseline"/>
        <w:rPr>
          <w:sz w:val="28"/>
          <w:szCs w:val="28"/>
        </w:rPr>
      </w:pPr>
      <w:r w:rsidRPr="007A5166">
        <w:rPr>
          <w:sz w:val="28"/>
          <w:szCs w:val="28"/>
        </w:rPr>
        <w:t>Эта технология рассчитана не на запоминание материала, а на постановку проблемы и поиск ее решения.</w:t>
      </w:r>
    </w:p>
    <w:p w:rsidR="000D5B69" w:rsidRPr="007A5166" w:rsidRDefault="002D26CE" w:rsidP="007A5166">
      <w:pPr>
        <w:pStyle w:val="a3"/>
        <w:spacing w:before="0" w:beforeAutospacing="0" w:after="0" w:afterAutospacing="0" w:line="360" w:lineRule="auto"/>
        <w:ind w:firstLine="709"/>
        <w:jc w:val="both"/>
        <w:textAlignment w:val="baseline"/>
        <w:rPr>
          <w:sz w:val="28"/>
          <w:szCs w:val="28"/>
        </w:rPr>
      </w:pPr>
      <w:r w:rsidRPr="007A5166">
        <w:rPr>
          <w:sz w:val="28"/>
          <w:szCs w:val="28"/>
        </w:rPr>
        <w:t>Актуальностью данной</w:t>
      </w:r>
      <w:r w:rsidR="000D5B69" w:rsidRPr="007A5166">
        <w:rPr>
          <w:sz w:val="28"/>
          <w:szCs w:val="28"/>
        </w:rPr>
        <w:t xml:space="preserve"> технологии является то, что она позволяет проводить уроки в оптимальном режиме, у детей повышается уровень работоспособности, усвоение знаний на уроке происходит в процессе постоянного поиска.</w:t>
      </w:r>
    </w:p>
    <w:p w:rsidR="000D5B69" w:rsidRPr="007A5166" w:rsidRDefault="000D5B69" w:rsidP="007A5166">
      <w:pPr>
        <w:pStyle w:val="a3"/>
        <w:spacing w:before="0" w:beforeAutospacing="0" w:after="0" w:afterAutospacing="0" w:line="360" w:lineRule="auto"/>
        <w:ind w:firstLine="709"/>
        <w:jc w:val="both"/>
        <w:textAlignment w:val="baseline"/>
        <w:rPr>
          <w:sz w:val="28"/>
          <w:szCs w:val="28"/>
        </w:rPr>
      </w:pPr>
      <w:r w:rsidRPr="007A5166">
        <w:rPr>
          <w:rStyle w:val="a5"/>
          <w:sz w:val="28"/>
          <w:szCs w:val="28"/>
        </w:rPr>
        <w:t>«Критическое мышление – это отправная точка для развития творческого мышления».</w:t>
      </w:r>
      <w:r w:rsidR="002D26CE" w:rsidRPr="007A5166">
        <w:rPr>
          <w:sz w:val="28"/>
          <w:szCs w:val="28"/>
        </w:rPr>
        <w:t xml:space="preserve"> </w:t>
      </w:r>
      <w:r w:rsidRPr="007A5166">
        <w:rPr>
          <w:sz w:val="28"/>
          <w:szCs w:val="28"/>
        </w:rPr>
        <w:t>Поэтому, в основе моей методической работы заложены элементы</w:t>
      </w:r>
      <w:r w:rsidR="002D26CE" w:rsidRPr="007A5166">
        <w:rPr>
          <w:sz w:val="28"/>
          <w:szCs w:val="28"/>
        </w:rPr>
        <w:t xml:space="preserve"> </w:t>
      </w:r>
      <w:r w:rsidRPr="007A5166">
        <w:rPr>
          <w:rStyle w:val="a5"/>
          <w:sz w:val="28"/>
          <w:szCs w:val="28"/>
        </w:rPr>
        <w:t>технологии критического мышления.</w:t>
      </w:r>
      <w:r w:rsidR="002D26CE" w:rsidRPr="007A5166">
        <w:rPr>
          <w:rStyle w:val="a5"/>
          <w:sz w:val="28"/>
          <w:szCs w:val="28"/>
        </w:rPr>
        <w:t xml:space="preserve"> </w:t>
      </w:r>
      <w:r w:rsidRPr="007A5166">
        <w:rPr>
          <w:sz w:val="28"/>
          <w:szCs w:val="28"/>
        </w:rPr>
        <w:t xml:space="preserve">Я убеждена, что творческая самореализация личности будет успешной только лишь в </w:t>
      </w:r>
      <w:r w:rsidRPr="007A5166">
        <w:rPr>
          <w:sz w:val="28"/>
          <w:szCs w:val="28"/>
        </w:rPr>
        <w:lastRenderedPageBreak/>
        <w:t>результате продуктивной деятельности, на основе собственного опыта учащихся и их возможностей.</w:t>
      </w:r>
    </w:p>
    <w:p w:rsidR="000D5B69" w:rsidRPr="007A5166" w:rsidRDefault="000D5B69" w:rsidP="007A5166">
      <w:pPr>
        <w:pStyle w:val="a3"/>
        <w:spacing w:before="0" w:beforeAutospacing="0" w:after="0" w:afterAutospacing="0" w:line="360" w:lineRule="auto"/>
        <w:ind w:firstLine="709"/>
        <w:jc w:val="both"/>
        <w:textAlignment w:val="baseline"/>
        <w:rPr>
          <w:sz w:val="28"/>
          <w:szCs w:val="28"/>
        </w:rPr>
      </w:pPr>
      <w:r w:rsidRPr="007A5166">
        <w:rPr>
          <w:sz w:val="28"/>
          <w:szCs w:val="28"/>
        </w:rPr>
        <w:t>Моя педагогическая деятельность направлена на реализацию социального общественного заказа,</w:t>
      </w:r>
      <w:r w:rsidR="002D26CE" w:rsidRPr="007A5166">
        <w:rPr>
          <w:sz w:val="28"/>
          <w:szCs w:val="28"/>
        </w:rPr>
        <w:t xml:space="preserve"> </w:t>
      </w:r>
      <w:r w:rsidRPr="007A5166">
        <w:rPr>
          <w:rStyle w:val="a5"/>
          <w:sz w:val="28"/>
          <w:szCs w:val="28"/>
        </w:rPr>
        <w:t>цель</w:t>
      </w:r>
      <w:r w:rsidR="002D26CE" w:rsidRPr="007A5166">
        <w:rPr>
          <w:sz w:val="28"/>
          <w:szCs w:val="28"/>
        </w:rPr>
        <w:t xml:space="preserve"> </w:t>
      </w:r>
      <w:r w:rsidRPr="007A5166">
        <w:rPr>
          <w:sz w:val="28"/>
          <w:szCs w:val="28"/>
        </w:rPr>
        <w:t>которого заключается в формировании у обучающихся гражданской ответственности, духовности и культуры, самостоятельности, инициативности, способности к успешной социализации в обществе. Эти качества могут быть реализованы только творческой личностью.</w:t>
      </w:r>
    </w:p>
    <w:p w:rsidR="000D5B69" w:rsidRPr="007A5166" w:rsidRDefault="000D5B69" w:rsidP="007A5166">
      <w:pPr>
        <w:pStyle w:val="a3"/>
        <w:tabs>
          <w:tab w:val="left" w:pos="709"/>
          <w:tab w:val="left" w:pos="993"/>
        </w:tabs>
        <w:spacing w:before="0" w:beforeAutospacing="0" w:after="0" w:afterAutospacing="0" w:line="360" w:lineRule="auto"/>
        <w:ind w:firstLine="709"/>
        <w:jc w:val="both"/>
        <w:textAlignment w:val="baseline"/>
        <w:rPr>
          <w:sz w:val="28"/>
          <w:szCs w:val="28"/>
        </w:rPr>
      </w:pPr>
      <w:r w:rsidRPr="007A5166">
        <w:rPr>
          <w:sz w:val="28"/>
          <w:szCs w:val="28"/>
        </w:rPr>
        <w:t>Педагогические задачи, стоящие передо мной:</w:t>
      </w:r>
    </w:p>
    <w:p w:rsidR="000D5B69" w:rsidRPr="007A5166" w:rsidRDefault="000D5B69" w:rsidP="007A5166">
      <w:pPr>
        <w:numPr>
          <w:ilvl w:val="0"/>
          <w:numId w:val="1"/>
        </w:numPr>
        <w:tabs>
          <w:tab w:val="clear" w:pos="720"/>
          <w:tab w:val="left" w:pos="709"/>
          <w:tab w:val="left" w:pos="993"/>
        </w:tabs>
        <w:spacing w:line="360" w:lineRule="auto"/>
        <w:ind w:left="0" w:right="360" w:firstLine="709"/>
        <w:jc w:val="both"/>
        <w:textAlignment w:val="baseline"/>
        <w:rPr>
          <w:sz w:val="28"/>
          <w:szCs w:val="28"/>
        </w:rPr>
      </w:pPr>
      <w:r w:rsidRPr="007A5166">
        <w:rPr>
          <w:sz w:val="28"/>
          <w:szCs w:val="28"/>
        </w:rPr>
        <w:t>помочь личности осознать происходящие в ее психике процессы развития;</w:t>
      </w:r>
    </w:p>
    <w:p w:rsidR="000D5B69" w:rsidRPr="007A5166" w:rsidRDefault="000D5B69" w:rsidP="007A5166">
      <w:pPr>
        <w:numPr>
          <w:ilvl w:val="0"/>
          <w:numId w:val="1"/>
        </w:numPr>
        <w:tabs>
          <w:tab w:val="clear" w:pos="720"/>
          <w:tab w:val="left" w:pos="709"/>
          <w:tab w:val="left" w:pos="993"/>
        </w:tabs>
        <w:spacing w:line="360" w:lineRule="auto"/>
        <w:ind w:left="0" w:right="360" w:firstLine="709"/>
        <w:jc w:val="both"/>
        <w:textAlignment w:val="baseline"/>
        <w:rPr>
          <w:sz w:val="28"/>
          <w:szCs w:val="28"/>
        </w:rPr>
      </w:pPr>
      <w:r w:rsidRPr="007A5166">
        <w:rPr>
          <w:sz w:val="28"/>
          <w:szCs w:val="28"/>
        </w:rPr>
        <w:t>вызвать их мотивацию;</w:t>
      </w:r>
    </w:p>
    <w:p w:rsidR="000D5B69" w:rsidRPr="007A5166" w:rsidRDefault="000D5B69" w:rsidP="007A5166">
      <w:pPr>
        <w:numPr>
          <w:ilvl w:val="0"/>
          <w:numId w:val="1"/>
        </w:numPr>
        <w:tabs>
          <w:tab w:val="clear" w:pos="720"/>
          <w:tab w:val="left" w:pos="709"/>
          <w:tab w:val="left" w:pos="993"/>
        </w:tabs>
        <w:spacing w:line="360" w:lineRule="auto"/>
        <w:ind w:left="0" w:right="360" w:firstLine="709"/>
        <w:jc w:val="both"/>
        <w:textAlignment w:val="baseline"/>
        <w:rPr>
          <w:sz w:val="28"/>
          <w:szCs w:val="28"/>
        </w:rPr>
      </w:pPr>
      <w:r w:rsidRPr="007A5166">
        <w:rPr>
          <w:sz w:val="28"/>
          <w:szCs w:val="28"/>
        </w:rPr>
        <w:t>научить ребенка осознанно управлять ими, ставить цели своего развития.</w:t>
      </w:r>
    </w:p>
    <w:p w:rsidR="000D5B69" w:rsidRPr="007A5166" w:rsidRDefault="000D5B69" w:rsidP="007A5166">
      <w:pPr>
        <w:pStyle w:val="a3"/>
        <w:spacing w:before="0" w:beforeAutospacing="0" w:after="0" w:afterAutospacing="0" w:line="360" w:lineRule="auto"/>
        <w:ind w:firstLine="709"/>
        <w:jc w:val="both"/>
        <w:textAlignment w:val="baseline"/>
        <w:rPr>
          <w:sz w:val="28"/>
          <w:szCs w:val="28"/>
        </w:rPr>
      </w:pPr>
      <w:r w:rsidRPr="007A5166">
        <w:rPr>
          <w:sz w:val="28"/>
          <w:szCs w:val="28"/>
        </w:rPr>
        <w:t>Я убеждена, что творческая самореализация личности будет успешной только лишь в результате продуктивной деятельности, на основе собственного опыта учащихся и их возможностей. Стратегия технологии критичес</w:t>
      </w:r>
      <w:r w:rsidR="002D26CE" w:rsidRPr="007A5166">
        <w:rPr>
          <w:sz w:val="28"/>
          <w:szCs w:val="28"/>
        </w:rPr>
        <w:t>кого мышления помогает учащимся</w:t>
      </w:r>
      <w:r w:rsidRPr="007A5166">
        <w:rPr>
          <w:sz w:val="28"/>
          <w:szCs w:val="28"/>
        </w:rPr>
        <w:t xml:space="preserve"> анализировать, применять полученные знания и их результаты, как к стандартным, так и нестандартным ситуациям, вопросам и проблемам; развивает способность ставить новые вопросы, вырабатывать разнообразные аргументы.</w:t>
      </w:r>
    </w:p>
    <w:p w:rsidR="000D5B69" w:rsidRPr="007A5166" w:rsidRDefault="000D5B69" w:rsidP="007A5166">
      <w:pPr>
        <w:pStyle w:val="a3"/>
        <w:spacing w:before="0" w:beforeAutospacing="0" w:after="0" w:afterAutospacing="0" w:line="360" w:lineRule="auto"/>
        <w:ind w:firstLine="709"/>
        <w:jc w:val="both"/>
        <w:textAlignment w:val="baseline"/>
        <w:rPr>
          <w:sz w:val="28"/>
          <w:szCs w:val="28"/>
        </w:rPr>
      </w:pPr>
      <w:r w:rsidRPr="007A5166">
        <w:rPr>
          <w:sz w:val="28"/>
          <w:szCs w:val="28"/>
        </w:rPr>
        <w:t>Каким же образом я внедряю эту систему?</w:t>
      </w:r>
    </w:p>
    <w:p w:rsidR="000D5B69" w:rsidRPr="007A5166" w:rsidRDefault="000D5B69" w:rsidP="007A5166">
      <w:pPr>
        <w:pStyle w:val="a3"/>
        <w:spacing w:before="0" w:beforeAutospacing="0" w:after="0" w:afterAutospacing="0" w:line="360" w:lineRule="auto"/>
        <w:ind w:firstLine="709"/>
        <w:jc w:val="both"/>
        <w:textAlignment w:val="baseline"/>
        <w:rPr>
          <w:sz w:val="28"/>
          <w:szCs w:val="28"/>
        </w:rPr>
      </w:pPr>
      <w:r w:rsidRPr="007A5166">
        <w:rPr>
          <w:sz w:val="28"/>
          <w:szCs w:val="28"/>
        </w:rPr>
        <w:t xml:space="preserve">Как построить урок, чтобы научить ученика размышлять над </w:t>
      </w:r>
      <w:r w:rsidR="002D26CE" w:rsidRPr="007A5166">
        <w:rPr>
          <w:sz w:val="28"/>
          <w:szCs w:val="28"/>
        </w:rPr>
        <w:t>прочитанным, задавать вопросы и</w:t>
      </w:r>
      <w:r w:rsidRPr="007A5166">
        <w:rPr>
          <w:sz w:val="28"/>
          <w:szCs w:val="28"/>
        </w:rPr>
        <w:t xml:space="preserve"> находить ответы, совершать открытия и радоваться процессу поиска?</w:t>
      </w:r>
    </w:p>
    <w:p w:rsidR="000D5B69" w:rsidRPr="007A5166" w:rsidRDefault="000D5B69" w:rsidP="007A5166">
      <w:pPr>
        <w:pStyle w:val="a3"/>
        <w:spacing w:before="0" w:beforeAutospacing="0" w:after="0" w:afterAutospacing="0" w:line="360" w:lineRule="auto"/>
        <w:ind w:firstLine="709"/>
        <w:jc w:val="both"/>
        <w:textAlignment w:val="baseline"/>
        <w:rPr>
          <w:sz w:val="28"/>
          <w:szCs w:val="28"/>
        </w:rPr>
      </w:pPr>
      <w:r w:rsidRPr="007A5166">
        <w:rPr>
          <w:rStyle w:val="a5"/>
          <w:sz w:val="28"/>
          <w:szCs w:val="28"/>
        </w:rPr>
        <w:t>Основная идея</w:t>
      </w:r>
      <w:r w:rsidR="002D26CE" w:rsidRPr="007A5166">
        <w:rPr>
          <w:sz w:val="28"/>
          <w:szCs w:val="28"/>
        </w:rPr>
        <w:t xml:space="preserve"> </w:t>
      </w:r>
      <w:r w:rsidRPr="007A5166">
        <w:rPr>
          <w:sz w:val="28"/>
          <w:szCs w:val="28"/>
        </w:rPr>
        <w:t>– создать такую атмосферу учения, при которой учащиеся совместно с учителем активно работают, сознательно размышляют над процессом обучения, отслеживают, подтверждают, опровергают или расширяют знания, новые идеи, чувства или мнения об окружающем мире</w:t>
      </w:r>
      <w:r w:rsidR="002D26CE" w:rsidRPr="007A5166">
        <w:rPr>
          <w:sz w:val="28"/>
          <w:szCs w:val="28"/>
        </w:rPr>
        <w:t>.</w:t>
      </w:r>
    </w:p>
    <w:p w:rsidR="000D5B69" w:rsidRPr="007A5166" w:rsidRDefault="000D5B69" w:rsidP="007A5166">
      <w:pPr>
        <w:pStyle w:val="a3"/>
        <w:spacing w:before="0" w:beforeAutospacing="0" w:after="0" w:afterAutospacing="0" w:line="360" w:lineRule="auto"/>
        <w:ind w:firstLine="709"/>
        <w:jc w:val="both"/>
        <w:textAlignment w:val="baseline"/>
        <w:rPr>
          <w:sz w:val="28"/>
          <w:szCs w:val="28"/>
        </w:rPr>
      </w:pPr>
      <w:r w:rsidRPr="007A5166">
        <w:rPr>
          <w:rStyle w:val="a6"/>
          <w:b/>
          <w:bCs/>
          <w:sz w:val="28"/>
          <w:szCs w:val="28"/>
          <w:bdr w:val="none" w:sz="0" w:space="0" w:color="auto" w:frame="1"/>
        </w:rPr>
        <w:t>Приём «Корзина идей»</w:t>
      </w:r>
    </w:p>
    <w:p w:rsidR="000D5B69" w:rsidRPr="007A5166" w:rsidRDefault="000D5B69" w:rsidP="007A5166">
      <w:pPr>
        <w:pStyle w:val="a3"/>
        <w:spacing w:before="0" w:beforeAutospacing="0" w:after="0" w:afterAutospacing="0" w:line="360" w:lineRule="auto"/>
        <w:ind w:firstLine="709"/>
        <w:jc w:val="both"/>
        <w:textAlignment w:val="baseline"/>
        <w:rPr>
          <w:sz w:val="28"/>
          <w:szCs w:val="28"/>
        </w:rPr>
      </w:pPr>
      <w:r w:rsidRPr="007A5166">
        <w:rPr>
          <w:sz w:val="28"/>
          <w:szCs w:val="28"/>
        </w:rPr>
        <w:lastRenderedPageBreak/>
        <w:t>Это прием организации индивидуальной и групповой работы обучающихся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 Например, при изучении в</w:t>
      </w:r>
      <w:r w:rsidR="002D26CE" w:rsidRPr="007A5166">
        <w:rPr>
          <w:sz w:val="28"/>
          <w:szCs w:val="28"/>
        </w:rPr>
        <w:t>о 2</w:t>
      </w:r>
      <w:r w:rsidRPr="007A5166">
        <w:rPr>
          <w:sz w:val="28"/>
          <w:szCs w:val="28"/>
        </w:rPr>
        <w:t xml:space="preserve"> классе темы «</w:t>
      </w:r>
      <w:r w:rsidR="002D26CE" w:rsidRPr="007A5166">
        <w:rPr>
          <w:sz w:val="28"/>
          <w:szCs w:val="28"/>
        </w:rPr>
        <w:t>Исем»</w:t>
      </w:r>
    </w:p>
    <w:p w:rsidR="000D5B69" w:rsidRPr="007A5166" w:rsidRDefault="002D26CE" w:rsidP="007A5166">
      <w:pPr>
        <w:pStyle w:val="a3"/>
        <w:spacing w:before="0" w:beforeAutospacing="0" w:after="0" w:afterAutospacing="0" w:line="360" w:lineRule="auto"/>
        <w:ind w:firstLine="709"/>
        <w:jc w:val="both"/>
        <w:textAlignment w:val="baseline"/>
        <w:rPr>
          <w:sz w:val="28"/>
          <w:szCs w:val="28"/>
        </w:rPr>
      </w:pPr>
      <w:r w:rsidRPr="007A5166">
        <w:rPr>
          <w:sz w:val="28"/>
          <w:szCs w:val="28"/>
        </w:rPr>
        <w:t>Исем</w:t>
      </w:r>
      <w:r w:rsidR="000D5B69" w:rsidRPr="007A5166">
        <w:rPr>
          <w:sz w:val="28"/>
          <w:szCs w:val="28"/>
        </w:rPr>
        <w:t xml:space="preserve"> ул — …</w:t>
      </w:r>
    </w:p>
    <w:p w:rsidR="000D5B69" w:rsidRPr="007A5166" w:rsidRDefault="000D5B69" w:rsidP="007A5166">
      <w:pPr>
        <w:numPr>
          <w:ilvl w:val="0"/>
          <w:numId w:val="2"/>
        </w:numPr>
        <w:spacing w:line="360" w:lineRule="auto"/>
        <w:ind w:left="360" w:right="360" w:firstLine="709"/>
        <w:jc w:val="both"/>
        <w:textAlignment w:val="baseline"/>
        <w:rPr>
          <w:sz w:val="28"/>
          <w:szCs w:val="28"/>
        </w:rPr>
      </w:pPr>
      <w:r w:rsidRPr="007A5166">
        <w:rPr>
          <w:sz w:val="28"/>
          <w:szCs w:val="28"/>
        </w:rPr>
        <w:t xml:space="preserve">… </w:t>
      </w:r>
      <w:r w:rsidR="002D26CE" w:rsidRPr="007A5166">
        <w:rPr>
          <w:sz w:val="28"/>
          <w:szCs w:val="28"/>
        </w:rPr>
        <w:t>суз торкеме</w:t>
      </w:r>
    </w:p>
    <w:p w:rsidR="000D5B69" w:rsidRPr="007A5166" w:rsidRDefault="000D5B69" w:rsidP="007A5166">
      <w:pPr>
        <w:numPr>
          <w:ilvl w:val="0"/>
          <w:numId w:val="2"/>
        </w:numPr>
        <w:spacing w:line="360" w:lineRule="auto"/>
        <w:ind w:left="360" w:right="360" w:firstLine="709"/>
        <w:jc w:val="both"/>
        <w:textAlignment w:val="baseline"/>
        <w:rPr>
          <w:sz w:val="28"/>
          <w:szCs w:val="28"/>
        </w:rPr>
      </w:pPr>
      <w:r w:rsidRPr="007A5166">
        <w:rPr>
          <w:sz w:val="28"/>
          <w:szCs w:val="28"/>
        </w:rPr>
        <w:t xml:space="preserve">… </w:t>
      </w:r>
      <w:r w:rsidR="002D26CE" w:rsidRPr="007A5166">
        <w:rPr>
          <w:sz w:val="28"/>
          <w:szCs w:val="28"/>
        </w:rPr>
        <w:t>предметны белдерэ</w:t>
      </w:r>
    </w:p>
    <w:p w:rsidR="000D5B69" w:rsidRPr="007A5166" w:rsidRDefault="000D5B69" w:rsidP="007A5166">
      <w:pPr>
        <w:numPr>
          <w:ilvl w:val="0"/>
          <w:numId w:val="2"/>
        </w:numPr>
        <w:spacing w:line="360" w:lineRule="auto"/>
        <w:ind w:left="360" w:right="360" w:firstLine="709"/>
        <w:jc w:val="both"/>
        <w:textAlignment w:val="baseline"/>
        <w:rPr>
          <w:sz w:val="28"/>
          <w:szCs w:val="28"/>
        </w:rPr>
      </w:pPr>
      <w:r w:rsidRPr="007A5166">
        <w:rPr>
          <w:sz w:val="28"/>
          <w:szCs w:val="28"/>
        </w:rPr>
        <w:t xml:space="preserve">… </w:t>
      </w:r>
      <w:r w:rsidR="002D26CE" w:rsidRPr="007A5166">
        <w:rPr>
          <w:sz w:val="28"/>
          <w:szCs w:val="28"/>
        </w:rPr>
        <w:t>кем? нэрсэ? Соравына жавап бирэ</w:t>
      </w:r>
    </w:p>
    <w:p w:rsidR="000D5B69" w:rsidRPr="007A5166" w:rsidRDefault="000D5B69" w:rsidP="007A5166">
      <w:pPr>
        <w:numPr>
          <w:ilvl w:val="0"/>
          <w:numId w:val="2"/>
        </w:numPr>
        <w:spacing w:line="360" w:lineRule="auto"/>
        <w:ind w:left="360" w:right="360" w:firstLine="709"/>
        <w:jc w:val="both"/>
        <w:textAlignment w:val="baseline"/>
        <w:rPr>
          <w:sz w:val="28"/>
          <w:szCs w:val="28"/>
        </w:rPr>
      </w:pPr>
      <w:r w:rsidRPr="007A5166">
        <w:rPr>
          <w:sz w:val="28"/>
          <w:szCs w:val="28"/>
        </w:rPr>
        <w:t xml:space="preserve">… </w:t>
      </w:r>
    </w:p>
    <w:p w:rsidR="000D5B69" w:rsidRPr="007A5166" w:rsidRDefault="000D5B69" w:rsidP="007A5166">
      <w:pPr>
        <w:pStyle w:val="a3"/>
        <w:spacing w:before="0" w:beforeAutospacing="0" w:after="0" w:afterAutospacing="0" w:line="360" w:lineRule="auto"/>
        <w:ind w:firstLine="709"/>
        <w:jc w:val="both"/>
        <w:textAlignment w:val="baseline"/>
        <w:rPr>
          <w:sz w:val="28"/>
          <w:szCs w:val="28"/>
        </w:rPr>
      </w:pPr>
      <w:r w:rsidRPr="007A5166">
        <w:rPr>
          <w:sz w:val="28"/>
          <w:szCs w:val="28"/>
        </w:rPr>
        <w:t>Подведение итогов работы групп. На доске фиксируются все предположения.</w:t>
      </w:r>
    </w:p>
    <w:p w:rsidR="000D5B69" w:rsidRPr="007A5166" w:rsidRDefault="000D5B69" w:rsidP="007A5166">
      <w:pPr>
        <w:pStyle w:val="a3"/>
        <w:spacing w:before="0" w:beforeAutospacing="0" w:after="0" w:afterAutospacing="0" w:line="360" w:lineRule="auto"/>
        <w:ind w:firstLine="709"/>
        <w:jc w:val="both"/>
        <w:textAlignment w:val="baseline"/>
        <w:rPr>
          <w:sz w:val="28"/>
          <w:szCs w:val="28"/>
        </w:rPr>
      </w:pPr>
      <w:r w:rsidRPr="007A5166">
        <w:rPr>
          <w:rStyle w:val="a6"/>
          <w:b/>
          <w:bCs/>
          <w:sz w:val="28"/>
          <w:szCs w:val="28"/>
          <w:u w:val="single"/>
          <w:bdr w:val="none" w:sz="0" w:space="0" w:color="auto" w:frame="1"/>
        </w:rPr>
        <w:t>Рефлексия (размышление).</w:t>
      </w:r>
      <w:r w:rsidRPr="007A5166">
        <w:rPr>
          <w:sz w:val="28"/>
          <w:szCs w:val="28"/>
        </w:rPr>
        <w:t xml:space="preserve"> На этой стадии информация анализируется, интерпретируется, творчески перерабатывается.</w:t>
      </w:r>
    </w:p>
    <w:p w:rsidR="000D5B69" w:rsidRPr="007A5166" w:rsidRDefault="000D5B69" w:rsidP="007A5166">
      <w:pPr>
        <w:pStyle w:val="a3"/>
        <w:spacing w:before="0" w:beforeAutospacing="0" w:after="0" w:afterAutospacing="0" w:line="360" w:lineRule="auto"/>
        <w:ind w:firstLine="709"/>
        <w:jc w:val="both"/>
        <w:textAlignment w:val="baseline"/>
        <w:rPr>
          <w:sz w:val="28"/>
          <w:szCs w:val="28"/>
        </w:rPr>
      </w:pPr>
      <w:r w:rsidRPr="007A5166">
        <w:rPr>
          <w:sz w:val="28"/>
          <w:szCs w:val="28"/>
        </w:rPr>
        <w:t>Деятельность учителя: вернуть учащихся к первоначальным записям – предложениям, внести изменения, дополнения, дать творческие, исследовательские или практические задания на основе изученной информации.</w:t>
      </w:r>
    </w:p>
    <w:p w:rsidR="000D5B69" w:rsidRPr="007A5166" w:rsidRDefault="000D5B69" w:rsidP="007A5166">
      <w:pPr>
        <w:pStyle w:val="a3"/>
        <w:spacing w:before="0" w:beforeAutospacing="0" w:after="0" w:afterAutospacing="0" w:line="360" w:lineRule="auto"/>
        <w:ind w:firstLine="709"/>
        <w:jc w:val="both"/>
        <w:textAlignment w:val="baseline"/>
        <w:rPr>
          <w:sz w:val="28"/>
          <w:szCs w:val="28"/>
        </w:rPr>
      </w:pPr>
      <w:r w:rsidRPr="007A5166">
        <w:rPr>
          <w:sz w:val="28"/>
          <w:szCs w:val="28"/>
        </w:rPr>
        <w:t>Деятельность учащихся:  учащиеся соотносят «новую» информацию со  «старой», используя знания, полученные на стадии осмысления.</w:t>
      </w:r>
    </w:p>
    <w:p w:rsidR="000D5B69" w:rsidRPr="007A5166" w:rsidRDefault="000D5B69" w:rsidP="007A5166">
      <w:pPr>
        <w:pStyle w:val="a3"/>
        <w:spacing w:before="0" w:beforeAutospacing="0" w:after="0" w:afterAutospacing="0" w:line="360" w:lineRule="auto"/>
        <w:ind w:firstLine="709"/>
        <w:jc w:val="both"/>
        <w:textAlignment w:val="baseline"/>
        <w:rPr>
          <w:sz w:val="28"/>
          <w:szCs w:val="28"/>
        </w:rPr>
      </w:pPr>
      <w:r w:rsidRPr="007A5166">
        <w:rPr>
          <w:sz w:val="28"/>
          <w:szCs w:val="28"/>
        </w:rPr>
        <w:t>Возможные приёмы и методы:</w:t>
      </w:r>
    </w:p>
    <w:p w:rsidR="000D5B69" w:rsidRPr="007A5166" w:rsidRDefault="000D5B69" w:rsidP="007A5166">
      <w:pPr>
        <w:pStyle w:val="a3"/>
        <w:spacing w:before="0" w:beforeAutospacing="0" w:after="0" w:afterAutospacing="0" w:line="360" w:lineRule="auto"/>
        <w:ind w:firstLine="709"/>
        <w:jc w:val="both"/>
        <w:textAlignment w:val="baseline"/>
        <w:rPr>
          <w:sz w:val="28"/>
          <w:szCs w:val="28"/>
        </w:rPr>
      </w:pPr>
      <w:r w:rsidRPr="007A5166">
        <w:rPr>
          <w:sz w:val="28"/>
          <w:szCs w:val="28"/>
        </w:rPr>
        <w:t xml:space="preserve">Эффективен, на мой взгляд, прием </w:t>
      </w:r>
      <w:r w:rsidRPr="007A5166">
        <w:rPr>
          <w:rStyle w:val="a6"/>
          <w:b/>
          <w:bCs/>
          <w:sz w:val="28"/>
          <w:szCs w:val="28"/>
          <w:u w:val="single"/>
          <w:bdr w:val="none" w:sz="0" w:space="0" w:color="auto" w:frame="1"/>
        </w:rPr>
        <w:t>«Письмо по кругу».</w:t>
      </w:r>
      <w:r w:rsidRPr="007A5166">
        <w:rPr>
          <w:sz w:val="28"/>
          <w:szCs w:val="28"/>
        </w:rPr>
        <w:t xml:space="preserve"> Учащиеся делятся на группы 4 человек</w:t>
      </w:r>
      <w:r w:rsidR="002D26CE" w:rsidRPr="007A5166">
        <w:rPr>
          <w:sz w:val="28"/>
          <w:szCs w:val="28"/>
        </w:rPr>
        <w:t>, как в сингапурской структуре.</w:t>
      </w:r>
      <w:r w:rsidRPr="007A5166">
        <w:rPr>
          <w:sz w:val="28"/>
          <w:szCs w:val="28"/>
        </w:rPr>
        <w:t xml:space="preserve"> У каждого ученика должен быть лист бумаги. Я предлагаю учащимся записать на листке одно</w:t>
      </w:r>
      <w:r w:rsidR="002D26CE" w:rsidRPr="007A5166">
        <w:rPr>
          <w:sz w:val="28"/>
          <w:szCs w:val="28"/>
        </w:rPr>
        <w:t xml:space="preserve"> </w:t>
      </w:r>
      <w:r w:rsidRPr="007A5166">
        <w:rPr>
          <w:sz w:val="28"/>
          <w:szCs w:val="28"/>
        </w:rPr>
        <w:t xml:space="preserve">- три предложения по определенной теме. На это отводится две минуты. Потом каждый должен прочитать написанное на листке и продолжить записи. Затем снова происходит обмен записями, и так до тех пор, пока листок не вернется к первому автору. Каждый ученик читает написанное, затем я предоставляю слово одному ученику, который вслух читает записи. </w:t>
      </w:r>
      <w:r w:rsidRPr="007A5166">
        <w:rPr>
          <w:sz w:val="28"/>
          <w:szCs w:val="28"/>
        </w:rPr>
        <w:lastRenderedPageBreak/>
        <w:t>Остальные потом дополняют, если не прозвучало то, что они считают важным.</w:t>
      </w:r>
    </w:p>
    <w:p w:rsidR="00877897" w:rsidRPr="007A5166" w:rsidRDefault="00877897" w:rsidP="007A5166">
      <w:pPr>
        <w:spacing w:line="360" w:lineRule="auto"/>
        <w:ind w:firstLine="709"/>
        <w:jc w:val="both"/>
        <w:rPr>
          <w:sz w:val="28"/>
          <w:szCs w:val="28"/>
        </w:rPr>
      </w:pPr>
    </w:p>
    <w:p w:rsidR="000D5B69" w:rsidRPr="007A5166" w:rsidRDefault="000D5B69" w:rsidP="007A5166">
      <w:pPr>
        <w:pStyle w:val="a3"/>
        <w:spacing w:before="0" w:beforeAutospacing="0" w:after="0" w:afterAutospacing="0" w:line="360" w:lineRule="auto"/>
        <w:ind w:firstLine="709"/>
        <w:jc w:val="both"/>
        <w:textAlignment w:val="baseline"/>
        <w:rPr>
          <w:sz w:val="28"/>
          <w:szCs w:val="28"/>
        </w:rPr>
      </w:pPr>
      <w:r w:rsidRPr="007A5166">
        <w:rPr>
          <w:rStyle w:val="a5"/>
          <w:sz w:val="28"/>
          <w:szCs w:val="28"/>
        </w:rPr>
        <w:t>Результативность опыта</w:t>
      </w:r>
    </w:p>
    <w:p w:rsidR="000D5B69" w:rsidRPr="007A5166" w:rsidRDefault="000D5B69" w:rsidP="007A5166">
      <w:pPr>
        <w:pStyle w:val="a3"/>
        <w:spacing w:before="0" w:beforeAutospacing="0" w:after="0" w:afterAutospacing="0" w:line="360" w:lineRule="auto"/>
        <w:ind w:firstLine="709"/>
        <w:jc w:val="both"/>
        <w:textAlignment w:val="baseline"/>
        <w:rPr>
          <w:sz w:val="28"/>
          <w:szCs w:val="28"/>
        </w:rPr>
      </w:pPr>
      <w:r w:rsidRPr="007A5166">
        <w:rPr>
          <w:sz w:val="28"/>
          <w:szCs w:val="28"/>
        </w:rPr>
        <w:t>Разные приёмы развития критического мышления, которые вошли в содержание данной технологии дали свои результаты. Уроки стали намного интереснее, успеваемость стала выше. На таких уроках нет монотонности, которая быстро утомляет ребят. На таких уроках редко бывают низкие результаты, тем самым снимается нервозность, а это немаловажно для здоровьясбережения.</w:t>
      </w:r>
    </w:p>
    <w:p w:rsidR="000D5B69" w:rsidRPr="007A5166" w:rsidRDefault="000D5B69" w:rsidP="007A5166">
      <w:pPr>
        <w:pStyle w:val="a3"/>
        <w:spacing w:before="0" w:beforeAutospacing="0" w:after="0" w:afterAutospacing="0" w:line="360" w:lineRule="auto"/>
        <w:ind w:firstLine="709"/>
        <w:jc w:val="both"/>
        <w:textAlignment w:val="baseline"/>
        <w:rPr>
          <w:sz w:val="28"/>
          <w:szCs w:val="28"/>
        </w:rPr>
      </w:pPr>
      <w:r w:rsidRPr="007A5166">
        <w:rPr>
          <w:rStyle w:val="a5"/>
          <w:sz w:val="28"/>
          <w:szCs w:val="28"/>
        </w:rPr>
        <w:t>Выводы:</w:t>
      </w:r>
    </w:p>
    <w:p w:rsidR="000D5B69" w:rsidRPr="007A5166" w:rsidRDefault="000D5B69" w:rsidP="007A5166">
      <w:pPr>
        <w:pStyle w:val="a3"/>
        <w:spacing w:before="0" w:beforeAutospacing="0" w:after="0" w:afterAutospacing="0" w:line="360" w:lineRule="auto"/>
        <w:ind w:firstLine="709"/>
        <w:jc w:val="both"/>
        <w:textAlignment w:val="baseline"/>
        <w:rPr>
          <w:sz w:val="28"/>
          <w:szCs w:val="28"/>
        </w:rPr>
      </w:pPr>
      <w:r w:rsidRPr="007A5166">
        <w:rPr>
          <w:sz w:val="28"/>
          <w:szCs w:val="28"/>
        </w:rPr>
        <w:t>Использование технологии развития критического мышления на уроках позволяет сформировать умения и навыки работы с информацией:</w:t>
      </w:r>
    </w:p>
    <w:p w:rsidR="000D5B69" w:rsidRPr="007A5166" w:rsidRDefault="000D5B69" w:rsidP="007A5166">
      <w:pPr>
        <w:numPr>
          <w:ilvl w:val="0"/>
          <w:numId w:val="3"/>
        </w:numPr>
        <w:spacing w:line="360" w:lineRule="auto"/>
        <w:ind w:left="0" w:right="360" w:firstLine="709"/>
        <w:jc w:val="both"/>
        <w:textAlignment w:val="baseline"/>
        <w:rPr>
          <w:sz w:val="28"/>
          <w:szCs w:val="28"/>
        </w:rPr>
      </w:pPr>
      <w:r w:rsidRPr="007A5166">
        <w:rPr>
          <w:sz w:val="28"/>
          <w:szCs w:val="28"/>
        </w:rPr>
        <w:t>находить, осмысливать, использовать нужную информацию;</w:t>
      </w:r>
    </w:p>
    <w:p w:rsidR="000D5B69" w:rsidRPr="007A5166" w:rsidRDefault="000D5B69" w:rsidP="007A5166">
      <w:pPr>
        <w:numPr>
          <w:ilvl w:val="0"/>
          <w:numId w:val="3"/>
        </w:numPr>
        <w:spacing w:line="360" w:lineRule="auto"/>
        <w:ind w:left="0" w:right="360" w:firstLine="709"/>
        <w:jc w:val="both"/>
        <w:textAlignment w:val="baseline"/>
        <w:rPr>
          <w:sz w:val="28"/>
          <w:szCs w:val="28"/>
        </w:rPr>
      </w:pPr>
      <w:r w:rsidRPr="007A5166">
        <w:rPr>
          <w:sz w:val="28"/>
          <w:szCs w:val="28"/>
        </w:rPr>
        <w:t>анализировать, систематизировать, представлять информацию в виде схем, таблиц, графиков.</w:t>
      </w:r>
    </w:p>
    <w:p w:rsidR="000D5B69" w:rsidRPr="007A5166" w:rsidRDefault="000D5B69" w:rsidP="007A5166">
      <w:pPr>
        <w:numPr>
          <w:ilvl w:val="0"/>
          <w:numId w:val="3"/>
        </w:numPr>
        <w:spacing w:line="360" w:lineRule="auto"/>
        <w:ind w:left="0" w:right="360" w:firstLine="709"/>
        <w:jc w:val="both"/>
        <w:textAlignment w:val="baseline"/>
        <w:rPr>
          <w:sz w:val="28"/>
          <w:szCs w:val="28"/>
        </w:rPr>
      </w:pPr>
      <w:r w:rsidRPr="007A5166">
        <w:rPr>
          <w:sz w:val="28"/>
          <w:szCs w:val="28"/>
        </w:rPr>
        <w:t>сравнивать грамматические категории, при этом самостоятельно выявлять признаки или линии сравнения;</w:t>
      </w:r>
    </w:p>
    <w:p w:rsidR="000D5B69" w:rsidRPr="007A5166" w:rsidRDefault="000D5B69" w:rsidP="007A5166">
      <w:pPr>
        <w:numPr>
          <w:ilvl w:val="0"/>
          <w:numId w:val="3"/>
        </w:numPr>
        <w:spacing w:line="360" w:lineRule="auto"/>
        <w:ind w:left="0" w:right="360" w:firstLine="709"/>
        <w:jc w:val="both"/>
        <w:textAlignment w:val="baseline"/>
        <w:rPr>
          <w:sz w:val="28"/>
          <w:szCs w:val="28"/>
        </w:rPr>
      </w:pPr>
      <w:r w:rsidRPr="007A5166">
        <w:rPr>
          <w:sz w:val="28"/>
          <w:szCs w:val="28"/>
        </w:rPr>
        <w:t>выявлять проблемы, содержащиеся в тексте, определять возможные пути решения, вести поиск необходимых сведений, используя различные источники информации</w:t>
      </w:r>
      <w:r w:rsidR="007A5166" w:rsidRPr="007A5166">
        <w:rPr>
          <w:sz w:val="28"/>
          <w:szCs w:val="28"/>
        </w:rPr>
        <w:t>.</w:t>
      </w:r>
    </w:p>
    <w:p w:rsidR="00877897" w:rsidRPr="007A5166" w:rsidRDefault="00877897" w:rsidP="007A5166">
      <w:pPr>
        <w:spacing w:line="360" w:lineRule="auto"/>
        <w:ind w:firstLine="709"/>
        <w:rPr>
          <w:sz w:val="28"/>
          <w:szCs w:val="28"/>
        </w:rPr>
      </w:pPr>
    </w:p>
    <w:p w:rsidR="00877897" w:rsidRPr="007A5166" w:rsidRDefault="00877897" w:rsidP="007A5166">
      <w:pPr>
        <w:ind w:firstLine="709"/>
        <w:rPr>
          <w:sz w:val="26"/>
          <w:szCs w:val="26"/>
        </w:rPr>
      </w:pPr>
    </w:p>
    <w:sectPr w:rsidR="00877897" w:rsidRPr="007A5166" w:rsidSect="00C05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43007"/>
    <w:multiLevelType w:val="multilevel"/>
    <w:tmpl w:val="8278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CE40C4"/>
    <w:multiLevelType w:val="multilevel"/>
    <w:tmpl w:val="B616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1D4847"/>
    <w:multiLevelType w:val="multilevel"/>
    <w:tmpl w:val="1922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C1"/>
    <w:rsid w:val="00010FFF"/>
    <w:rsid w:val="000805D1"/>
    <w:rsid w:val="00086887"/>
    <w:rsid w:val="00092584"/>
    <w:rsid w:val="000D5B69"/>
    <w:rsid w:val="001C2992"/>
    <w:rsid w:val="001C5CC3"/>
    <w:rsid w:val="002D26CE"/>
    <w:rsid w:val="00407584"/>
    <w:rsid w:val="00553184"/>
    <w:rsid w:val="006F4C83"/>
    <w:rsid w:val="00715211"/>
    <w:rsid w:val="007A5166"/>
    <w:rsid w:val="007C319E"/>
    <w:rsid w:val="007E1F14"/>
    <w:rsid w:val="00832745"/>
    <w:rsid w:val="00877897"/>
    <w:rsid w:val="008F5818"/>
    <w:rsid w:val="00984F5A"/>
    <w:rsid w:val="00A04422"/>
    <w:rsid w:val="00BB6D7A"/>
    <w:rsid w:val="00C05CD5"/>
    <w:rsid w:val="00D714C1"/>
    <w:rsid w:val="00FC1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FCF89-28E1-3049-BC24-B0FFCE7A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4C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7789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D714C1"/>
  </w:style>
  <w:style w:type="paragraph" w:styleId="a3">
    <w:name w:val="Normal (Web)"/>
    <w:basedOn w:val="a"/>
    <w:uiPriority w:val="99"/>
    <w:unhideWhenUsed/>
    <w:rsid w:val="00D714C1"/>
    <w:pPr>
      <w:spacing w:before="100" w:beforeAutospacing="1" w:after="100" w:afterAutospacing="1"/>
    </w:pPr>
  </w:style>
  <w:style w:type="table" w:styleId="a4">
    <w:name w:val="Table Grid"/>
    <w:basedOn w:val="a1"/>
    <w:uiPriority w:val="59"/>
    <w:rsid w:val="00D714C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877897"/>
    <w:rPr>
      <w:rFonts w:ascii="Times New Roman" w:eastAsia="Times New Roman" w:hAnsi="Times New Roman" w:cs="Times New Roman"/>
      <w:b/>
      <w:bCs/>
      <w:sz w:val="36"/>
      <w:szCs w:val="36"/>
      <w:lang w:eastAsia="ru-RU"/>
    </w:rPr>
  </w:style>
  <w:style w:type="paragraph" w:customStyle="1" w:styleId="c6">
    <w:name w:val="c6"/>
    <w:basedOn w:val="a"/>
    <w:rsid w:val="00877897"/>
    <w:pPr>
      <w:spacing w:before="100" w:beforeAutospacing="1" w:after="100" w:afterAutospacing="1"/>
    </w:pPr>
  </w:style>
  <w:style w:type="character" w:customStyle="1" w:styleId="c5">
    <w:name w:val="c5"/>
    <w:basedOn w:val="a0"/>
    <w:rsid w:val="00877897"/>
  </w:style>
  <w:style w:type="paragraph" w:customStyle="1" w:styleId="c1">
    <w:name w:val="c1"/>
    <w:basedOn w:val="a"/>
    <w:rsid w:val="00877897"/>
    <w:pPr>
      <w:spacing w:before="100" w:beforeAutospacing="1" w:after="100" w:afterAutospacing="1"/>
    </w:pPr>
  </w:style>
  <w:style w:type="character" w:customStyle="1" w:styleId="c2">
    <w:name w:val="c2"/>
    <w:basedOn w:val="a0"/>
    <w:rsid w:val="00877897"/>
  </w:style>
  <w:style w:type="character" w:customStyle="1" w:styleId="c0">
    <w:name w:val="c0"/>
    <w:basedOn w:val="a0"/>
    <w:rsid w:val="00877897"/>
  </w:style>
  <w:style w:type="character" w:styleId="a5">
    <w:name w:val="Strong"/>
    <w:basedOn w:val="a0"/>
    <w:uiPriority w:val="22"/>
    <w:qFormat/>
    <w:rsid w:val="000D5B69"/>
    <w:rPr>
      <w:b/>
      <w:bCs/>
    </w:rPr>
  </w:style>
  <w:style w:type="character" w:styleId="a6">
    <w:name w:val="Emphasis"/>
    <w:basedOn w:val="a0"/>
    <w:uiPriority w:val="20"/>
    <w:qFormat/>
    <w:rsid w:val="000D5B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42576">
      <w:bodyDiv w:val="1"/>
      <w:marLeft w:val="0"/>
      <w:marRight w:val="0"/>
      <w:marTop w:val="0"/>
      <w:marBottom w:val="0"/>
      <w:divBdr>
        <w:top w:val="none" w:sz="0" w:space="0" w:color="auto"/>
        <w:left w:val="none" w:sz="0" w:space="0" w:color="auto"/>
        <w:bottom w:val="none" w:sz="0" w:space="0" w:color="auto"/>
        <w:right w:val="none" w:sz="0" w:space="0" w:color="auto"/>
      </w:divBdr>
    </w:div>
    <w:div w:id="713964839">
      <w:bodyDiv w:val="1"/>
      <w:marLeft w:val="0"/>
      <w:marRight w:val="0"/>
      <w:marTop w:val="0"/>
      <w:marBottom w:val="0"/>
      <w:divBdr>
        <w:top w:val="none" w:sz="0" w:space="0" w:color="auto"/>
        <w:left w:val="none" w:sz="0" w:space="0" w:color="auto"/>
        <w:bottom w:val="none" w:sz="0" w:space="0" w:color="auto"/>
        <w:right w:val="none" w:sz="0" w:space="0" w:color="auto"/>
      </w:divBdr>
    </w:div>
    <w:div w:id="791366162">
      <w:bodyDiv w:val="1"/>
      <w:marLeft w:val="0"/>
      <w:marRight w:val="0"/>
      <w:marTop w:val="0"/>
      <w:marBottom w:val="0"/>
      <w:divBdr>
        <w:top w:val="none" w:sz="0" w:space="0" w:color="auto"/>
        <w:left w:val="none" w:sz="0" w:space="0" w:color="auto"/>
        <w:bottom w:val="none" w:sz="0" w:space="0" w:color="auto"/>
        <w:right w:val="none" w:sz="0" w:space="0" w:color="auto"/>
      </w:divBdr>
      <w:divsChild>
        <w:div w:id="1607342737">
          <w:marLeft w:val="0"/>
          <w:marRight w:val="0"/>
          <w:marTop w:val="0"/>
          <w:marBottom w:val="0"/>
          <w:divBdr>
            <w:top w:val="none" w:sz="0" w:space="0" w:color="auto"/>
            <w:left w:val="none" w:sz="0" w:space="0" w:color="auto"/>
            <w:bottom w:val="none" w:sz="0" w:space="0" w:color="auto"/>
            <w:right w:val="none" w:sz="0" w:space="0" w:color="auto"/>
          </w:divBdr>
        </w:div>
      </w:divsChild>
    </w:div>
    <w:div w:id="1049695130">
      <w:bodyDiv w:val="1"/>
      <w:marLeft w:val="0"/>
      <w:marRight w:val="0"/>
      <w:marTop w:val="0"/>
      <w:marBottom w:val="0"/>
      <w:divBdr>
        <w:top w:val="none" w:sz="0" w:space="0" w:color="auto"/>
        <w:left w:val="none" w:sz="0" w:space="0" w:color="auto"/>
        <w:bottom w:val="none" w:sz="0" w:space="0" w:color="auto"/>
        <w:right w:val="none" w:sz="0" w:space="0" w:color="auto"/>
      </w:divBdr>
    </w:div>
    <w:div w:id="1129203327">
      <w:bodyDiv w:val="1"/>
      <w:marLeft w:val="0"/>
      <w:marRight w:val="0"/>
      <w:marTop w:val="0"/>
      <w:marBottom w:val="0"/>
      <w:divBdr>
        <w:top w:val="none" w:sz="0" w:space="0" w:color="auto"/>
        <w:left w:val="none" w:sz="0" w:space="0" w:color="auto"/>
        <w:bottom w:val="none" w:sz="0" w:space="0" w:color="auto"/>
        <w:right w:val="none" w:sz="0" w:space="0" w:color="auto"/>
      </w:divBdr>
    </w:div>
    <w:div w:id="19535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1380</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Гость</cp:lastModifiedBy>
  <cp:revision>2</cp:revision>
  <cp:lastPrinted>2014-12-11T18:20:00Z</cp:lastPrinted>
  <dcterms:created xsi:type="dcterms:W3CDTF">2020-11-20T15:55:00Z</dcterms:created>
  <dcterms:modified xsi:type="dcterms:W3CDTF">2020-11-20T15:55:00Z</dcterms:modified>
</cp:coreProperties>
</file>